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A9930" w14:textId="3C124533" w:rsidR="00C614D0" w:rsidRPr="00C614D0" w:rsidRDefault="002717F6" w:rsidP="00C614D0">
      <w:pPr>
        <w:spacing w:after="0" w:line="240" w:lineRule="auto"/>
        <w:rPr>
          <w:rFonts w:cstheme="minorHAnsi"/>
          <w:b/>
          <w:smallCaps/>
          <w:color w:val="C00000"/>
          <w:sz w:val="28"/>
          <w:szCs w:val="24"/>
        </w:rPr>
      </w:pPr>
      <w:r>
        <w:rPr>
          <w:rFonts w:cstheme="minorHAnsi"/>
          <w:b/>
          <w:smallCaps/>
          <w:color w:val="C00000"/>
          <w:sz w:val="28"/>
          <w:szCs w:val="24"/>
        </w:rPr>
        <w:t xml:space="preserve">Form 3     ---   </w:t>
      </w:r>
      <w:r w:rsidR="00C614D0" w:rsidRPr="00C614D0">
        <w:rPr>
          <w:rFonts w:cstheme="minorHAnsi"/>
          <w:b/>
          <w:smallCaps/>
          <w:color w:val="C00000"/>
          <w:sz w:val="28"/>
          <w:szCs w:val="24"/>
        </w:rPr>
        <w:t>ALL CONFLICTS MUST BE RESOLVED PRIOR TO THE START OF THE ACTIVITY.</w:t>
      </w:r>
    </w:p>
    <w:p w14:paraId="67B3909D" w14:textId="77777777" w:rsidR="006E1B81" w:rsidRPr="00595366" w:rsidRDefault="006E1B81" w:rsidP="006E1B81">
      <w:pPr>
        <w:spacing w:after="0" w:line="240" w:lineRule="auto"/>
        <w:ind w:left="2160" w:firstLine="720"/>
        <w:rPr>
          <w:rFonts w:cstheme="minorHAnsi"/>
          <w:b/>
          <w:smallCaps/>
          <w:sz w:val="24"/>
          <w:szCs w:val="24"/>
        </w:rPr>
      </w:pPr>
      <w:r w:rsidRPr="00595366">
        <w:rPr>
          <w:rFonts w:cstheme="minorHAnsi"/>
          <w:b/>
          <w:smallCaps/>
          <w:sz w:val="28"/>
          <w:szCs w:val="24"/>
        </w:rPr>
        <w:t>Compiled Disclosure &amp; Conflict of Interest (COI)</w:t>
      </w:r>
      <w:r w:rsidRPr="00595366">
        <w:rPr>
          <w:rFonts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2B3B6" wp14:editId="4F44F787">
                <wp:simplePos x="0" y="0"/>
                <wp:positionH relativeFrom="margin">
                  <wp:align>left</wp:align>
                </wp:positionH>
                <wp:positionV relativeFrom="paragraph">
                  <wp:posOffset>-76200</wp:posOffset>
                </wp:positionV>
                <wp:extent cx="1524000" cy="685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8C88B" w14:textId="77777777" w:rsidR="005538CC" w:rsidRDefault="005538CC" w:rsidP="006E1B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E12725" wp14:editId="33A7820C">
                                  <wp:extent cx="1362075" cy="625331"/>
                                  <wp:effectExtent l="0" t="0" r="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.pn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4205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1264" cy="638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2B3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6pt;width:120pt;height:5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nkwKwIAAFEEAAAOAAAAZHJzL2Uyb0RvYy54bWysVFFv2yAQfp+0/4B4X+x4SZdacaqsVaZJ&#10;VVspmfpMMMSWgGNAYme/fgdO0qjb07QXfHDHd9z33Xl+12tFDsL5FkxFx6OcEmE41K3ZVfTHZvVp&#10;RokPzNRMgREVPQpP7xYfP8w7W4oCGlC1cARBjC87W9EmBFtmmeeN0MyPwAqDTglOs4Bbt8tqxzpE&#10;1yor8vwm68DV1gEX3uPpw+Cki4QvpeDhWUovAlEVxbeFtLq0buOaLeas3Dlmm5afnsH+4RWatQaT&#10;XqAeWGBk79o/oHTLHXiQYcRBZyBly0WqAasZ5++qWTfMilQLkuPthSb//2D50+HFkbauaEGJYRol&#10;2og+kK/QkyKy01lfYtDaYljo8RhVPp97PIxF99Lp+MVyCPqR5+OF2wjG46VpMclzdHH03cymM7QR&#10;Pnu7bZ0P3wRoEo2KOtQuUcoOjz4MoeeQmMzAqlUq6acM6RD08zRPFy4eBFcGc8QahrdGK/Tb/lTY&#10;Fuoj1uVg6Atv+arF5I/MhxfmsBHwvdjc4RkXqQCTwMmipAH362/nMR71QS8lHTZWRf3PPXOCEvXd&#10;oHK348kkdmLaTKZfCty4a8/22mP2+h6wd8c4RpYnM8YHdTalA/2KM7CMWdHFDMfcFQ1n8z4M7Y4z&#10;xMVymYKw9ywLj2ZteYSOdEZqN/0rc/bEf0DlnuDcgqx8J8MQOwix3AeQbdIoEjyweuId+zapfJqx&#10;OBjX+xT19idY/AYAAP//AwBQSwMEFAAGAAgAAAAhABe/iMbeAAAABwEAAA8AAABkcnMvZG93bnJl&#10;di54bWxMj09Lw0AQxe+C32EZwVu726ClxkxKCRRB9NDai7dNdpoE90/Mbtvop3c86e0Nb3jv94r1&#10;5Kw40xj74BEWcwWCfBNM71uEw9t2tgIRk/ZG2+AJ4YsirMvrq0LnJlz8js771AoO8THXCF1KQy5l&#10;bDpyOs7DQJ69YxidTnyOrTSjvnC4szJTaimd7j03dHqgqqPmY39yCM/V9lXv6sytvm319HLcDJ+H&#10;93vE25tp8wgi0ZT+nuEXn9GhZKY6nLyJwiLwkIQwW2Qs2M7uFIsa4WGpQJaF/M9f/gAAAP//AwBQ&#10;SwECLQAUAAYACAAAACEAtoM4kv4AAADhAQAAEwAAAAAAAAAAAAAAAAAAAAAAW0NvbnRlbnRfVHlw&#10;ZXNdLnhtbFBLAQItABQABgAIAAAAIQA4/SH/1gAAAJQBAAALAAAAAAAAAAAAAAAAAC8BAABfcmVs&#10;cy8ucmVsc1BLAQItABQABgAIAAAAIQC6VnkwKwIAAFEEAAAOAAAAAAAAAAAAAAAAAC4CAABkcnMv&#10;ZTJvRG9jLnhtbFBLAQItABQABgAIAAAAIQAXv4jG3gAAAAcBAAAPAAAAAAAAAAAAAAAAAIUEAABk&#10;cnMvZG93bnJldi54bWxQSwUGAAAAAAQABADzAAAAkAUAAAAA&#10;" filled="f" stroked="f" strokeweight=".5pt">
                <v:textbox>
                  <w:txbxContent>
                    <w:p w14:paraId="23D8C88B" w14:textId="77777777" w:rsidR="005538CC" w:rsidRDefault="005538CC" w:rsidP="006E1B81">
                      <w:r>
                        <w:rPr>
                          <w:noProof/>
                        </w:rPr>
                        <w:drawing>
                          <wp:inline distT="0" distB="0" distL="0" distR="0" wp14:anchorId="17E12725" wp14:editId="33A7820C">
                            <wp:extent cx="1362075" cy="625331"/>
                            <wp:effectExtent l="0" t="0" r="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.pn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4205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91264" cy="63873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5366">
        <w:rPr>
          <w:rFonts w:cstheme="minorHAnsi"/>
          <w:b/>
          <w:smallCaps/>
          <w:sz w:val="28"/>
          <w:szCs w:val="24"/>
        </w:rPr>
        <w:t xml:space="preserve"> Management form</w:t>
      </w:r>
      <w:r w:rsidRPr="00595366">
        <w:rPr>
          <w:rFonts w:cstheme="minorHAnsi"/>
          <w:b/>
          <w:smallCaps/>
          <w:sz w:val="24"/>
          <w:szCs w:val="24"/>
        </w:rPr>
        <w:tab/>
      </w:r>
      <w:r w:rsidRPr="00595366">
        <w:rPr>
          <w:rFonts w:cstheme="minorHAnsi"/>
          <w:b/>
          <w:smallCaps/>
          <w:sz w:val="24"/>
          <w:szCs w:val="24"/>
        </w:rPr>
        <w:tab/>
      </w:r>
      <w:r w:rsidRPr="00595366">
        <w:rPr>
          <w:rFonts w:cstheme="minorHAnsi"/>
          <w:b/>
          <w:smallCaps/>
          <w:sz w:val="24"/>
          <w:szCs w:val="24"/>
        </w:rPr>
        <w:tab/>
      </w:r>
      <w:r w:rsidRPr="00595366">
        <w:rPr>
          <w:rFonts w:cstheme="minorHAnsi"/>
          <w:b/>
          <w:smallCaps/>
          <w:sz w:val="24"/>
          <w:szCs w:val="24"/>
        </w:rPr>
        <w:tab/>
      </w:r>
    </w:p>
    <w:p w14:paraId="6EBFD07E" w14:textId="5018F539" w:rsidR="00EF3288" w:rsidRPr="002717F6" w:rsidRDefault="00C77744" w:rsidP="00EF3288">
      <w:pPr>
        <w:spacing w:after="0" w:line="240" w:lineRule="auto"/>
        <w:ind w:left="2160" w:firstLine="720"/>
        <w:rPr>
          <w:rFonts w:cstheme="minorHAnsi"/>
          <w:smallCaps/>
          <w:sz w:val="20"/>
        </w:rPr>
      </w:pPr>
      <w:r w:rsidRPr="002717F6">
        <w:rPr>
          <w:rFonts w:cstheme="minorHAnsi"/>
          <w:smallCaps/>
          <w:sz w:val="20"/>
        </w:rPr>
        <w:t>Name of Joint Provider</w:t>
      </w:r>
      <w:r w:rsidR="002717F6">
        <w:rPr>
          <w:rFonts w:cstheme="minorHAnsi"/>
          <w:smallCaps/>
          <w:sz w:val="20"/>
        </w:rPr>
        <w:t>____________________________</w:t>
      </w:r>
    </w:p>
    <w:p w14:paraId="4FAE5C78" w14:textId="4B5A70CA" w:rsidR="00EF3288" w:rsidRDefault="00C77744" w:rsidP="00EF3288">
      <w:pPr>
        <w:spacing w:after="0" w:line="240" w:lineRule="auto"/>
        <w:ind w:left="2880"/>
        <w:rPr>
          <w:rFonts w:cstheme="minorHAnsi"/>
          <w:smallCaps/>
          <w:sz w:val="20"/>
        </w:rPr>
      </w:pPr>
      <w:r w:rsidRPr="002717F6">
        <w:rPr>
          <w:rFonts w:cstheme="minorHAnsi"/>
          <w:smallCaps/>
          <w:sz w:val="20"/>
        </w:rPr>
        <w:t>Title of Meeting</w:t>
      </w:r>
      <w:r w:rsidR="008C10F1" w:rsidRPr="002717F6">
        <w:rPr>
          <w:rFonts w:cstheme="minorHAnsi"/>
          <w:smallCaps/>
          <w:sz w:val="20"/>
        </w:rPr>
        <w:t xml:space="preserve">: </w:t>
      </w:r>
      <w:r w:rsidR="002717F6">
        <w:rPr>
          <w:rFonts w:cstheme="minorHAnsi"/>
          <w:smallCaps/>
          <w:sz w:val="20"/>
        </w:rPr>
        <w:t>_____________________</w:t>
      </w:r>
      <w:r w:rsidR="008C10F1" w:rsidRPr="002717F6">
        <w:rPr>
          <w:rFonts w:cstheme="minorHAnsi"/>
          <w:smallCaps/>
          <w:sz w:val="20"/>
        </w:rPr>
        <w:t xml:space="preserve">        </w:t>
      </w:r>
      <w:r w:rsidR="00EF3288" w:rsidRPr="002717F6">
        <w:rPr>
          <w:rFonts w:cstheme="minorHAnsi"/>
          <w:smallCaps/>
          <w:sz w:val="20"/>
        </w:rPr>
        <w:t xml:space="preserve"> │ </w:t>
      </w:r>
      <w:r w:rsidR="008C10F1" w:rsidRPr="002717F6">
        <w:rPr>
          <w:rFonts w:cstheme="minorHAnsi"/>
          <w:smallCaps/>
          <w:sz w:val="20"/>
        </w:rPr>
        <w:t>Date of</w:t>
      </w:r>
      <w:r w:rsidRPr="002717F6">
        <w:rPr>
          <w:rFonts w:cstheme="minorHAnsi"/>
          <w:smallCaps/>
          <w:sz w:val="20"/>
        </w:rPr>
        <w:t xml:space="preserve"> </w:t>
      </w:r>
      <w:proofErr w:type="gramStart"/>
      <w:r w:rsidRPr="002717F6">
        <w:rPr>
          <w:rFonts w:cstheme="minorHAnsi"/>
          <w:smallCaps/>
          <w:sz w:val="20"/>
        </w:rPr>
        <w:t>Meeting</w:t>
      </w:r>
      <w:r w:rsidR="008C10F1" w:rsidRPr="002717F6">
        <w:rPr>
          <w:rFonts w:cstheme="minorHAnsi"/>
          <w:smallCaps/>
          <w:sz w:val="20"/>
        </w:rPr>
        <w:t xml:space="preserve">  </w:t>
      </w:r>
      <w:r w:rsidR="002717F6">
        <w:rPr>
          <w:rFonts w:cstheme="minorHAnsi"/>
          <w:smallCaps/>
          <w:sz w:val="20"/>
        </w:rPr>
        <w:t>_</w:t>
      </w:r>
      <w:proofErr w:type="gramEnd"/>
      <w:r w:rsidR="002717F6">
        <w:rPr>
          <w:rFonts w:cstheme="minorHAnsi"/>
          <w:smallCaps/>
          <w:sz w:val="20"/>
        </w:rPr>
        <w:t>___________</w:t>
      </w:r>
      <w:r w:rsidR="008C10F1" w:rsidRPr="002717F6">
        <w:rPr>
          <w:rFonts w:cstheme="minorHAnsi"/>
          <w:smallCaps/>
          <w:sz w:val="20"/>
        </w:rPr>
        <w:t xml:space="preserve">         </w:t>
      </w:r>
      <w:r w:rsidR="00EF3288" w:rsidRPr="002717F6">
        <w:rPr>
          <w:rFonts w:cstheme="minorHAnsi"/>
          <w:smallCaps/>
          <w:sz w:val="20"/>
        </w:rPr>
        <w:t xml:space="preserve"> │ </w:t>
      </w:r>
      <w:r w:rsidR="00423C4B" w:rsidRPr="002717F6">
        <w:rPr>
          <w:rFonts w:cstheme="minorHAnsi"/>
          <w:smallCaps/>
          <w:sz w:val="20"/>
        </w:rPr>
        <w:t>live</w:t>
      </w:r>
      <w:r w:rsidR="002717F6">
        <w:rPr>
          <w:rFonts w:cstheme="minorHAnsi"/>
          <w:smallCaps/>
          <w:sz w:val="20"/>
        </w:rPr>
        <w:t xml:space="preserve"> or Virtual Live</w:t>
      </w:r>
    </w:p>
    <w:p w14:paraId="6F1E5A9B" w14:textId="77777777" w:rsidR="00E66C60" w:rsidRPr="00595366" w:rsidRDefault="00E66C60" w:rsidP="00EF3288">
      <w:pPr>
        <w:spacing w:after="0" w:line="240" w:lineRule="auto"/>
        <w:ind w:left="2880"/>
        <w:rPr>
          <w:rFonts w:cstheme="minorHAnsi"/>
          <w:b/>
          <w:smallCaps/>
          <w:color w:val="C00000"/>
          <w:sz w:val="20"/>
        </w:rPr>
      </w:pPr>
    </w:p>
    <w:p w14:paraId="7A86E58A" w14:textId="77777777" w:rsidR="006E1B81" w:rsidRPr="00595366" w:rsidRDefault="006E1B81" w:rsidP="006E1B81">
      <w:pPr>
        <w:spacing w:after="0" w:line="240" w:lineRule="auto"/>
        <w:rPr>
          <w:rFonts w:cstheme="minorHAnsi"/>
          <w:sz w:val="6"/>
          <w:szCs w:val="12"/>
        </w:rPr>
      </w:pPr>
    </w:p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1885"/>
        <w:gridCol w:w="1800"/>
        <w:gridCol w:w="1350"/>
        <w:gridCol w:w="1800"/>
        <w:gridCol w:w="2430"/>
        <w:gridCol w:w="1553"/>
        <w:gridCol w:w="1687"/>
        <w:gridCol w:w="1710"/>
      </w:tblGrid>
      <w:tr w:rsidR="00806423" w:rsidRPr="00595366" w14:paraId="25A93AA1" w14:textId="77777777" w:rsidTr="007F2ECB">
        <w:tc>
          <w:tcPr>
            <w:tcW w:w="18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2420DB71" w14:textId="77777777" w:rsidR="001D6F55" w:rsidRPr="00595366" w:rsidRDefault="001D6F55" w:rsidP="00C614D0">
            <w:pPr>
              <w:tabs>
                <w:tab w:val="left" w:pos="5565"/>
              </w:tabs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95366">
              <w:rPr>
                <w:rFonts w:cstheme="minorHAnsi"/>
                <w:b/>
                <w:sz w:val="18"/>
                <w:szCs w:val="20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21A06AC3" w14:textId="77777777" w:rsidR="001D6F55" w:rsidRDefault="001D6F55" w:rsidP="000A1455">
            <w:pPr>
              <w:tabs>
                <w:tab w:val="left" w:pos="5565"/>
              </w:tabs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Role(s) in Activity</w:t>
            </w:r>
          </w:p>
          <w:p w14:paraId="1B8F3EB7" w14:textId="23120126" w:rsidR="001D6F55" w:rsidRPr="003A6E1A" w:rsidRDefault="001D6F55" w:rsidP="000A1455">
            <w:pPr>
              <w:tabs>
                <w:tab w:val="left" w:pos="5565"/>
              </w:tabs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3A6E1A">
              <w:rPr>
                <w:rFonts w:cstheme="minorHAnsi"/>
                <w:sz w:val="16"/>
                <w:szCs w:val="20"/>
              </w:rPr>
              <w:t>(</w:t>
            </w:r>
            <w:r>
              <w:rPr>
                <w:rFonts w:cstheme="minorHAnsi"/>
                <w:sz w:val="16"/>
                <w:szCs w:val="20"/>
              </w:rPr>
              <w:t>e.g., Planner, Teacher, Instructor, Faculty, Author, Writer, Reviewer, Other</w:t>
            </w:r>
            <w:r w:rsidRPr="003A6E1A">
              <w:rPr>
                <w:rFonts w:cstheme="minorHAnsi"/>
                <w:sz w:val="16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6165C2F4" w14:textId="04C2C488" w:rsidR="001D6F55" w:rsidRPr="00595366" w:rsidRDefault="001D6F55" w:rsidP="00C614D0">
            <w:pPr>
              <w:tabs>
                <w:tab w:val="left" w:pos="5565"/>
              </w:tabs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95366">
              <w:rPr>
                <w:rFonts w:cstheme="minorHAnsi"/>
                <w:b/>
                <w:sz w:val="18"/>
                <w:szCs w:val="20"/>
              </w:rPr>
              <w:t>Are</w:t>
            </w:r>
            <w:r>
              <w:rPr>
                <w:rFonts w:cstheme="minorHAnsi"/>
                <w:b/>
                <w:sz w:val="18"/>
                <w:szCs w:val="20"/>
              </w:rPr>
              <w:t xml:space="preserve"> there </w:t>
            </w:r>
            <w:r w:rsidRPr="00595366">
              <w:rPr>
                <w:rFonts w:cstheme="minorHAnsi"/>
                <w:b/>
                <w:sz w:val="18"/>
                <w:szCs w:val="20"/>
              </w:rPr>
              <w:t>financial relationships</w:t>
            </w:r>
            <w:r>
              <w:rPr>
                <w:rFonts w:cstheme="minorHAnsi"/>
                <w:b/>
                <w:sz w:val="18"/>
                <w:szCs w:val="20"/>
              </w:rPr>
              <w:t xml:space="preserve"> disclose? </w:t>
            </w:r>
            <w:r w:rsidRPr="00731CD4">
              <w:rPr>
                <w:rFonts w:cstheme="minorHAnsi"/>
                <w:sz w:val="18"/>
                <w:szCs w:val="20"/>
              </w:rPr>
              <w:t>(Yes or No)</w:t>
            </w: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3D8DE18E" w14:textId="77777777" w:rsidR="001D6F55" w:rsidRPr="00595366" w:rsidRDefault="001D6F55" w:rsidP="000A1455">
            <w:pPr>
              <w:tabs>
                <w:tab w:val="left" w:pos="5565"/>
              </w:tabs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731CD4">
              <w:rPr>
                <w:rFonts w:cstheme="minorHAnsi"/>
                <w:sz w:val="18"/>
                <w:szCs w:val="20"/>
              </w:rPr>
              <w:t xml:space="preserve">If Yes, please list the </w:t>
            </w:r>
            <w:r>
              <w:rPr>
                <w:rFonts w:cstheme="minorHAnsi"/>
                <w:b/>
                <w:sz w:val="18"/>
                <w:szCs w:val="20"/>
              </w:rPr>
              <w:t>Ineligible</w:t>
            </w:r>
          </w:p>
          <w:p w14:paraId="2966CEED" w14:textId="5359208C" w:rsidR="001D6F55" w:rsidRPr="00595366" w:rsidRDefault="001D6F55" w:rsidP="00C614D0">
            <w:pPr>
              <w:tabs>
                <w:tab w:val="left" w:pos="5565"/>
              </w:tabs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95366">
              <w:rPr>
                <w:rFonts w:cstheme="minorHAnsi"/>
                <w:b/>
                <w:sz w:val="18"/>
                <w:szCs w:val="20"/>
              </w:rPr>
              <w:t>Company Name</w:t>
            </w:r>
          </w:p>
        </w:tc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5F4CBAF2" w14:textId="77777777" w:rsidR="001D6F55" w:rsidRPr="00595366" w:rsidRDefault="001D6F55" w:rsidP="000A1455">
            <w:pPr>
              <w:tabs>
                <w:tab w:val="left" w:pos="5565"/>
              </w:tabs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Nature of Financial Relationship</w:t>
            </w:r>
          </w:p>
          <w:p w14:paraId="405BF285" w14:textId="61AAF1D7" w:rsidR="001D6F55" w:rsidRPr="00595366" w:rsidRDefault="001D6F55" w:rsidP="00C614D0">
            <w:pPr>
              <w:tabs>
                <w:tab w:val="left" w:pos="5565"/>
              </w:tabs>
              <w:jc w:val="center"/>
              <w:rPr>
                <w:rFonts w:cstheme="minorHAnsi"/>
                <w:sz w:val="18"/>
                <w:szCs w:val="20"/>
              </w:rPr>
            </w:pPr>
            <w:r w:rsidRPr="0051435C">
              <w:rPr>
                <w:rFonts w:cstheme="minorHAnsi"/>
                <w:sz w:val="16"/>
                <w:szCs w:val="20"/>
              </w:rPr>
              <w:t xml:space="preserve">(e.g., </w:t>
            </w:r>
            <w:r>
              <w:rPr>
                <w:rFonts w:cstheme="minorHAnsi"/>
                <w:sz w:val="16"/>
                <w:szCs w:val="20"/>
              </w:rPr>
              <w:t>Employee, Advisor, Speaker, Independent Contractor (including contracted research) Royalties or Patent Beneficiary, Executive Role, Researcher, Consultant, Ownership Interest</w:t>
            </w:r>
            <w:r w:rsidRPr="0051435C">
              <w:rPr>
                <w:rFonts w:cstheme="minorHAnsi"/>
                <w:sz w:val="16"/>
                <w:szCs w:val="20"/>
              </w:rPr>
              <w:t>.)</w:t>
            </w:r>
          </w:p>
        </w:tc>
        <w:tc>
          <w:tcPr>
            <w:tcW w:w="15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</w:tcPr>
          <w:p w14:paraId="105B5884" w14:textId="77777777" w:rsidR="001D6F55" w:rsidRDefault="001D6F55" w:rsidP="000A1455">
            <w:pPr>
              <w:tabs>
                <w:tab w:val="left" w:pos="5565"/>
              </w:tabs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14:paraId="64478DDD" w14:textId="13CF3CC7" w:rsidR="001D6F55" w:rsidRDefault="001D6F55">
            <w:pPr>
              <w:tabs>
                <w:tab w:val="left" w:pos="5565"/>
              </w:tabs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 xml:space="preserve">Has the Relationship Ended? </w:t>
            </w:r>
            <w:r w:rsidRPr="00307061">
              <w:rPr>
                <w:bCs/>
                <w:sz w:val="16"/>
                <w:szCs w:val="20"/>
              </w:rPr>
              <w:t xml:space="preserve">(If the financial relationship existed during the last </w:t>
            </w:r>
            <w:r w:rsidRPr="007F2ECB">
              <w:rPr>
                <w:b/>
                <w:sz w:val="16"/>
                <w:szCs w:val="20"/>
              </w:rPr>
              <w:t>24 months</w:t>
            </w:r>
            <w:r w:rsidRPr="00307061">
              <w:rPr>
                <w:bCs/>
                <w:sz w:val="16"/>
                <w:szCs w:val="20"/>
              </w:rPr>
              <w:t>, but has now ended,</w:t>
            </w:r>
            <w:r>
              <w:rPr>
                <w:bCs/>
                <w:sz w:val="16"/>
                <w:szCs w:val="20"/>
              </w:rPr>
              <w:t xml:space="preserve"> enter “yes”.</w:t>
            </w:r>
            <w:r w:rsidRPr="00307061">
              <w:rPr>
                <w:bCs/>
                <w:sz w:val="16"/>
                <w:szCs w:val="20"/>
              </w:rPr>
              <w:t>)</w:t>
            </w:r>
          </w:p>
          <w:p w14:paraId="585C31BC" w14:textId="281A4B80" w:rsidR="001D6F55" w:rsidRPr="00731CD4" w:rsidRDefault="001D6F55" w:rsidP="007F2ECB">
            <w:pPr>
              <w:tabs>
                <w:tab w:val="left" w:pos="5565"/>
              </w:tabs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9781C">
              <w:rPr>
                <w:rFonts w:cstheme="minorHAnsi"/>
                <w:sz w:val="18"/>
                <w:szCs w:val="20"/>
              </w:rPr>
              <w:t>(Yes or No</w:t>
            </w:r>
            <w:r>
              <w:rPr>
                <w:rFonts w:cstheme="minorHAnsi"/>
                <w:sz w:val="18"/>
                <w:szCs w:val="20"/>
              </w:rPr>
              <w:t>)</w:t>
            </w:r>
          </w:p>
        </w:tc>
        <w:tc>
          <w:tcPr>
            <w:tcW w:w="339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65AFCEBE" w14:textId="760CBF76" w:rsidR="001D6F55" w:rsidRPr="00731CD4" w:rsidRDefault="001D6F55" w:rsidP="00C614D0">
            <w:pPr>
              <w:tabs>
                <w:tab w:val="left" w:pos="5565"/>
              </w:tabs>
              <w:rPr>
                <w:rFonts w:cstheme="minorHAnsi"/>
                <w:b/>
                <w:sz w:val="18"/>
                <w:szCs w:val="20"/>
              </w:rPr>
            </w:pPr>
            <w:r w:rsidRPr="00731CD4">
              <w:rPr>
                <w:rFonts w:cstheme="minorHAnsi"/>
                <w:b/>
                <w:sz w:val="18"/>
                <w:szCs w:val="20"/>
              </w:rPr>
              <w:t xml:space="preserve">Methods for </w:t>
            </w:r>
            <w:r>
              <w:rPr>
                <w:rFonts w:cstheme="minorHAnsi"/>
                <w:b/>
                <w:sz w:val="18"/>
                <w:szCs w:val="20"/>
              </w:rPr>
              <w:t>Mitigating</w:t>
            </w:r>
            <w:r w:rsidRPr="00731CD4">
              <w:rPr>
                <w:rFonts w:cstheme="minorHAnsi"/>
                <w:b/>
                <w:sz w:val="18"/>
                <w:szCs w:val="20"/>
              </w:rPr>
              <w:t xml:space="preserve"> Conflicts of Interest</w:t>
            </w:r>
          </w:p>
          <w:p w14:paraId="249B3F45" w14:textId="77777777" w:rsidR="001D6F55" w:rsidRPr="0051435C" w:rsidRDefault="001D6F55" w:rsidP="00C614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  <w:r w:rsidRPr="00433255">
              <w:rPr>
                <w:rFonts w:eastAsia="MS Gothic" w:cstheme="minorHAnsi"/>
                <w:b/>
                <w:sz w:val="18"/>
                <w:szCs w:val="14"/>
              </w:rPr>
              <w:t>A.</w:t>
            </w:r>
            <w:r w:rsidRPr="0051435C">
              <w:rPr>
                <w:rFonts w:eastAsia="MS Gothic" w:cstheme="minorHAnsi"/>
                <w:sz w:val="18"/>
                <w:szCs w:val="14"/>
              </w:rPr>
              <w:t xml:space="preserve"> </w:t>
            </w:r>
            <w:r w:rsidRPr="0051435C">
              <w:rPr>
                <w:rFonts w:cstheme="minorHAnsi"/>
                <w:sz w:val="18"/>
                <w:szCs w:val="14"/>
              </w:rPr>
              <w:t>No financial disclosure</w:t>
            </w:r>
          </w:p>
          <w:p w14:paraId="72D6F149" w14:textId="77777777" w:rsidR="001D6F55" w:rsidRPr="0051435C" w:rsidRDefault="001D6F55" w:rsidP="00C614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  <w:r w:rsidRPr="00433255">
              <w:rPr>
                <w:rFonts w:eastAsia="MS Gothic" w:cstheme="minorHAnsi"/>
                <w:b/>
                <w:sz w:val="18"/>
                <w:szCs w:val="14"/>
              </w:rPr>
              <w:t>B.</w:t>
            </w:r>
            <w:r w:rsidRPr="0051435C">
              <w:rPr>
                <w:rFonts w:eastAsia="MS Gothic" w:cstheme="minorHAnsi"/>
                <w:sz w:val="18"/>
                <w:szCs w:val="14"/>
              </w:rPr>
              <w:t xml:space="preserve"> </w:t>
            </w:r>
            <w:r w:rsidRPr="0051435C">
              <w:rPr>
                <w:rFonts w:cstheme="minorHAnsi"/>
                <w:sz w:val="18"/>
                <w:szCs w:val="14"/>
              </w:rPr>
              <w:t>Financial disclosure not relevant to content</w:t>
            </w:r>
          </w:p>
          <w:p w14:paraId="3AF378B4" w14:textId="77777777" w:rsidR="001D6F55" w:rsidRPr="0051435C" w:rsidRDefault="001D6F55" w:rsidP="00C614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  <w:r w:rsidRPr="00433255">
              <w:rPr>
                <w:rFonts w:eastAsia="MS Gothic" w:cstheme="minorHAnsi"/>
                <w:b/>
                <w:sz w:val="18"/>
                <w:szCs w:val="14"/>
              </w:rPr>
              <w:t xml:space="preserve">C. </w:t>
            </w:r>
            <w:r w:rsidRPr="00677444">
              <w:rPr>
                <w:rFonts w:eastAsia="MS Gothic" w:cstheme="minorHAnsi"/>
                <w:sz w:val="18"/>
                <w:szCs w:val="14"/>
              </w:rPr>
              <w:t>Independent</w:t>
            </w:r>
            <w:r w:rsidRPr="0051435C">
              <w:rPr>
                <w:rFonts w:cstheme="minorHAnsi"/>
                <w:sz w:val="18"/>
                <w:szCs w:val="14"/>
              </w:rPr>
              <w:t xml:space="preserve"> </w:t>
            </w:r>
            <w:r>
              <w:rPr>
                <w:rFonts w:cstheme="minorHAnsi"/>
                <w:sz w:val="18"/>
                <w:szCs w:val="14"/>
              </w:rPr>
              <w:t>r</w:t>
            </w:r>
            <w:r w:rsidRPr="0051435C">
              <w:rPr>
                <w:rFonts w:cstheme="minorHAnsi"/>
                <w:sz w:val="18"/>
                <w:szCs w:val="14"/>
              </w:rPr>
              <w:t>eview</w:t>
            </w:r>
            <w:r>
              <w:rPr>
                <w:rFonts w:cstheme="minorHAnsi"/>
                <w:sz w:val="18"/>
                <w:szCs w:val="14"/>
              </w:rPr>
              <w:t xml:space="preserve"> of content</w:t>
            </w:r>
            <w:r w:rsidRPr="0051435C">
              <w:rPr>
                <w:rFonts w:cstheme="minorHAnsi"/>
                <w:sz w:val="18"/>
                <w:szCs w:val="14"/>
              </w:rPr>
              <w:t xml:space="preserve"> (If used, see presentation review form)</w:t>
            </w:r>
            <w:r>
              <w:rPr>
                <w:rFonts w:cstheme="minorHAnsi"/>
                <w:sz w:val="18"/>
                <w:szCs w:val="14"/>
              </w:rPr>
              <w:t xml:space="preserve"> </w:t>
            </w:r>
            <w:r>
              <w:rPr>
                <w:rFonts w:cstheme="minorHAnsi"/>
                <w:b/>
                <w:sz w:val="18"/>
                <w:szCs w:val="14"/>
              </w:rPr>
              <w:t>Do not</w:t>
            </w:r>
            <w:r>
              <w:rPr>
                <w:rFonts w:cstheme="minorHAnsi"/>
                <w:sz w:val="18"/>
                <w:szCs w:val="14"/>
              </w:rPr>
              <w:t xml:space="preserve"> use for planners.</w:t>
            </w:r>
          </w:p>
          <w:p w14:paraId="296A5C8C" w14:textId="1F9B6E07" w:rsidR="001D6F55" w:rsidRDefault="001D6F55" w:rsidP="00C614D0">
            <w:pPr>
              <w:tabs>
                <w:tab w:val="left" w:pos="5565"/>
              </w:tabs>
              <w:rPr>
                <w:rFonts w:eastAsia="MS Gothic" w:cstheme="minorHAnsi"/>
                <w:sz w:val="18"/>
                <w:szCs w:val="14"/>
              </w:rPr>
            </w:pPr>
            <w:r w:rsidRPr="00433255">
              <w:rPr>
                <w:rFonts w:eastAsia="MS Gothic" w:cstheme="minorHAnsi"/>
                <w:b/>
                <w:sz w:val="18"/>
                <w:szCs w:val="14"/>
              </w:rPr>
              <w:t>D.</w:t>
            </w:r>
            <w:r w:rsidRPr="0051435C">
              <w:rPr>
                <w:rFonts w:eastAsia="MS Gothic" w:cstheme="minorHAnsi"/>
                <w:sz w:val="18"/>
                <w:szCs w:val="14"/>
              </w:rPr>
              <w:t xml:space="preserve"> </w:t>
            </w:r>
            <w:r>
              <w:rPr>
                <w:rFonts w:eastAsia="MS Gothic" w:cstheme="minorHAnsi"/>
                <w:sz w:val="18"/>
                <w:szCs w:val="14"/>
              </w:rPr>
              <w:t xml:space="preserve"> </w:t>
            </w:r>
            <w:r>
              <w:rPr>
                <w:rFonts w:cstheme="minorHAnsi"/>
                <w:sz w:val="18"/>
                <w:szCs w:val="14"/>
              </w:rPr>
              <w:t>Independent review of planning decisions</w:t>
            </w:r>
            <w:r>
              <w:rPr>
                <w:rFonts w:eastAsia="MS Gothic" w:cstheme="minorHAnsi"/>
                <w:sz w:val="18"/>
                <w:szCs w:val="14"/>
              </w:rPr>
              <w:t xml:space="preserve">. </w:t>
            </w:r>
            <w:r w:rsidR="0096386F">
              <w:rPr>
                <w:rFonts w:eastAsia="MS Gothic" w:cstheme="minorHAnsi"/>
                <w:sz w:val="18"/>
                <w:szCs w:val="14"/>
              </w:rPr>
              <w:t>(Use for Planners Only)</w:t>
            </w:r>
          </w:p>
          <w:p w14:paraId="706D2173" w14:textId="1B03876F" w:rsidR="001D6F55" w:rsidRPr="00595366" w:rsidRDefault="001D6F55" w:rsidP="00C614D0">
            <w:pPr>
              <w:tabs>
                <w:tab w:val="left" w:pos="5565"/>
              </w:tabs>
              <w:rPr>
                <w:rFonts w:cstheme="minorHAnsi"/>
                <w:b/>
                <w:sz w:val="18"/>
                <w:szCs w:val="20"/>
              </w:rPr>
            </w:pPr>
            <w:r w:rsidRPr="00DB47E5">
              <w:rPr>
                <w:rFonts w:cstheme="minorHAnsi"/>
                <w:b/>
                <w:sz w:val="18"/>
                <w:szCs w:val="14"/>
              </w:rPr>
              <w:t>E.</w:t>
            </w:r>
            <w:r>
              <w:rPr>
                <w:rFonts w:cstheme="minorHAnsi"/>
                <w:sz w:val="18"/>
                <w:szCs w:val="14"/>
              </w:rPr>
              <w:t xml:space="preserve"> </w:t>
            </w:r>
            <w:r w:rsidRPr="0051435C">
              <w:rPr>
                <w:rFonts w:cstheme="minorHAnsi"/>
                <w:sz w:val="18"/>
                <w:szCs w:val="14"/>
              </w:rPr>
              <w:t xml:space="preserve">COI </w:t>
            </w:r>
            <w:r w:rsidR="000320FE">
              <w:rPr>
                <w:rFonts w:cstheme="minorHAnsi"/>
                <w:sz w:val="18"/>
                <w:szCs w:val="14"/>
              </w:rPr>
              <w:t>can</w:t>
            </w:r>
            <w:r w:rsidRPr="0051435C">
              <w:rPr>
                <w:rFonts w:cstheme="minorHAnsi"/>
                <w:sz w:val="18"/>
                <w:szCs w:val="14"/>
              </w:rPr>
              <w:t xml:space="preserve">not </w:t>
            </w:r>
            <w:r w:rsidR="000320FE">
              <w:rPr>
                <w:rFonts w:cstheme="minorHAnsi"/>
                <w:sz w:val="18"/>
                <w:szCs w:val="14"/>
              </w:rPr>
              <w:t>be mitigated,</w:t>
            </w:r>
            <w:r w:rsidRPr="0051435C">
              <w:rPr>
                <w:rFonts w:cstheme="minorHAnsi"/>
                <w:sz w:val="18"/>
                <w:szCs w:val="14"/>
              </w:rPr>
              <w:t xml:space="preserve"> remove individual</w:t>
            </w:r>
          </w:p>
        </w:tc>
      </w:tr>
      <w:tr w:rsidR="00806423" w:rsidRPr="00595366" w14:paraId="4ADDA77E" w14:textId="77777777" w:rsidTr="007F2ECB">
        <w:trPr>
          <w:trHeight w:val="586"/>
        </w:trPr>
        <w:tc>
          <w:tcPr>
            <w:tcW w:w="1885" w:type="dxa"/>
            <w:tcBorders>
              <w:top w:val="single" w:sz="4" w:space="0" w:color="auto"/>
            </w:tcBorders>
          </w:tcPr>
          <w:p w14:paraId="683B0415" w14:textId="77777777" w:rsidR="001D6F55" w:rsidRPr="005538CC" w:rsidRDefault="001D6F55" w:rsidP="00EF3288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B18926A" w14:textId="77777777" w:rsidR="001D6F55" w:rsidRPr="00246477" w:rsidRDefault="001D6F55" w:rsidP="00EF3288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8B5BEDB" w14:textId="77777777" w:rsidR="001D6F55" w:rsidRPr="00246477" w:rsidRDefault="001D6F55" w:rsidP="00EF3288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F67A2F0" w14:textId="77777777" w:rsidR="001D6F55" w:rsidRPr="00246477" w:rsidRDefault="001D6F55" w:rsidP="00EF3288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35E2A0B0" w14:textId="77777777" w:rsidR="001D6F55" w:rsidRPr="00246477" w:rsidRDefault="001D6F55" w:rsidP="00EF3288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auto"/>
          </w:tcPr>
          <w:p w14:paraId="132CCC32" w14:textId="77777777" w:rsidR="001D6F55" w:rsidRDefault="001D6F55" w:rsidP="00EF3288">
            <w:pPr>
              <w:tabs>
                <w:tab w:val="left" w:pos="5565"/>
              </w:tabs>
              <w:jc w:val="right"/>
              <w:rPr>
                <w:rFonts w:cstheme="minorHAnsi"/>
                <w:sz w:val="16"/>
                <w:szCs w:val="14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54EB75" w14:textId="716F5E53" w:rsidR="001D6F55" w:rsidRPr="00A81F12" w:rsidRDefault="001D6F55" w:rsidP="00EF3288">
            <w:pPr>
              <w:tabs>
                <w:tab w:val="left" w:pos="5565"/>
              </w:tabs>
              <w:jc w:val="right"/>
              <w:rPr>
                <w:rFonts w:cstheme="minorHAnsi"/>
                <w:sz w:val="16"/>
                <w:szCs w:val="14"/>
              </w:rPr>
            </w:pPr>
            <w:r>
              <w:rPr>
                <w:rFonts w:cstheme="minorHAnsi"/>
                <w:sz w:val="16"/>
                <w:szCs w:val="14"/>
              </w:rPr>
              <w:t xml:space="preserve">Enter the letter(s) that correspond to the method(s) used to </w:t>
            </w:r>
            <w:r w:rsidR="000320FE">
              <w:rPr>
                <w:rFonts w:cstheme="minorHAnsi"/>
                <w:sz w:val="16"/>
                <w:szCs w:val="14"/>
              </w:rPr>
              <w:t>mitigate</w:t>
            </w:r>
            <w:r>
              <w:rPr>
                <w:rFonts w:cstheme="minorHAnsi"/>
                <w:sz w:val="16"/>
                <w:szCs w:val="14"/>
              </w:rPr>
              <w:t xml:space="preserve"> the COI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7CD9CEC0" w14:textId="77777777" w:rsidR="001D6F55" w:rsidRPr="00246477" w:rsidRDefault="001D6F55" w:rsidP="00EF3288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</w:tr>
      <w:tr w:rsidR="00806423" w:rsidRPr="00595366" w14:paraId="79FE41D3" w14:textId="77777777" w:rsidTr="007F2ECB">
        <w:trPr>
          <w:trHeight w:val="586"/>
        </w:trPr>
        <w:tc>
          <w:tcPr>
            <w:tcW w:w="1885" w:type="dxa"/>
            <w:tcBorders>
              <w:top w:val="single" w:sz="4" w:space="0" w:color="auto"/>
            </w:tcBorders>
          </w:tcPr>
          <w:p w14:paraId="346F5D79" w14:textId="77777777" w:rsidR="001D6F55" w:rsidRDefault="001D6F55" w:rsidP="00EF3288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F61B67C" w14:textId="77777777" w:rsidR="001D6F55" w:rsidRDefault="001D6F55" w:rsidP="00EF3288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2A2907B" w14:textId="77777777" w:rsidR="001D6F55" w:rsidRDefault="001D6F55" w:rsidP="00EF3288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18DABEE" w14:textId="77777777" w:rsidR="001D6F55" w:rsidRDefault="001D6F55" w:rsidP="00EF3288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3099CDA" w14:textId="77777777" w:rsidR="001D6F55" w:rsidRDefault="001D6F55" w:rsidP="00EF3288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auto"/>
          </w:tcPr>
          <w:p w14:paraId="462A5702" w14:textId="77777777" w:rsidR="001D6F55" w:rsidRDefault="001D6F55" w:rsidP="00EF3288">
            <w:pPr>
              <w:tabs>
                <w:tab w:val="left" w:pos="5565"/>
              </w:tabs>
              <w:jc w:val="right"/>
              <w:rPr>
                <w:rFonts w:cstheme="minorHAnsi"/>
                <w:sz w:val="16"/>
                <w:szCs w:val="14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1C10ABD" w14:textId="239E4084" w:rsidR="001D6F55" w:rsidRDefault="000320FE" w:rsidP="00EF3288">
            <w:pPr>
              <w:tabs>
                <w:tab w:val="left" w:pos="5565"/>
              </w:tabs>
              <w:jc w:val="right"/>
              <w:rPr>
                <w:rFonts w:cstheme="minorHAnsi"/>
                <w:sz w:val="16"/>
                <w:szCs w:val="14"/>
              </w:rPr>
            </w:pPr>
            <w:r>
              <w:rPr>
                <w:rFonts w:cstheme="minorHAnsi"/>
                <w:sz w:val="16"/>
                <w:szCs w:val="14"/>
              </w:rPr>
              <w:t>Enter the letter(s) that correspond to the method(s) used to mitigate the COI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35C5A2AB" w14:textId="77777777" w:rsidR="001D6F55" w:rsidRDefault="001D6F55" w:rsidP="00EF3288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</w:tr>
      <w:tr w:rsidR="00806423" w:rsidRPr="00595366" w14:paraId="357218BF" w14:textId="77777777" w:rsidTr="007F2ECB">
        <w:trPr>
          <w:trHeight w:val="586"/>
        </w:trPr>
        <w:tc>
          <w:tcPr>
            <w:tcW w:w="1885" w:type="dxa"/>
            <w:tcBorders>
              <w:top w:val="single" w:sz="4" w:space="0" w:color="auto"/>
            </w:tcBorders>
          </w:tcPr>
          <w:p w14:paraId="2A303556" w14:textId="77777777" w:rsidR="001D6F55" w:rsidRPr="005538CC" w:rsidRDefault="001D6F55" w:rsidP="00862F52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67AFD7C" w14:textId="77777777" w:rsidR="001D6F55" w:rsidRPr="00246477" w:rsidRDefault="001D6F55" w:rsidP="00862F52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75B3E57" w14:textId="77777777" w:rsidR="001D6F55" w:rsidRPr="00246477" w:rsidRDefault="001D6F55" w:rsidP="00862F52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2733D3C" w14:textId="77777777" w:rsidR="001D6F55" w:rsidRPr="00246477" w:rsidRDefault="001D6F55" w:rsidP="00862F52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2A011864" w14:textId="77777777" w:rsidR="001D6F55" w:rsidRPr="00246477" w:rsidRDefault="001D6F55" w:rsidP="00862F52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auto"/>
          </w:tcPr>
          <w:p w14:paraId="24DE6B29" w14:textId="77777777" w:rsidR="001D6F55" w:rsidRDefault="001D6F55" w:rsidP="00862F52">
            <w:pPr>
              <w:tabs>
                <w:tab w:val="left" w:pos="5565"/>
              </w:tabs>
              <w:jc w:val="right"/>
              <w:rPr>
                <w:rFonts w:cstheme="minorHAnsi"/>
                <w:sz w:val="16"/>
                <w:szCs w:val="14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3E48332" w14:textId="091DD0C9" w:rsidR="001D6F55" w:rsidRPr="00A81F12" w:rsidRDefault="000320FE" w:rsidP="00862F52">
            <w:pPr>
              <w:tabs>
                <w:tab w:val="left" w:pos="5565"/>
              </w:tabs>
              <w:jc w:val="right"/>
              <w:rPr>
                <w:rFonts w:cstheme="minorHAnsi"/>
                <w:sz w:val="16"/>
                <w:szCs w:val="14"/>
              </w:rPr>
            </w:pPr>
            <w:r>
              <w:rPr>
                <w:rFonts w:cstheme="minorHAnsi"/>
                <w:sz w:val="16"/>
                <w:szCs w:val="14"/>
              </w:rPr>
              <w:t>Enter the letter(s) that correspond to the method(s) used to mitigate the COI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3089E710" w14:textId="77777777" w:rsidR="001D6F55" w:rsidRPr="00246477" w:rsidRDefault="001D6F55" w:rsidP="0027217E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</w:tr>
      <w:tr w:rsidR="00806423" w:rsidRPr="00595366" w14:paraId="1AD4A51C" w14:textId="77777777" w:rsidTr="007F2ECB">
        <w:trPr>
          <w:trHeight w:val="242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14:paraId="752C193F" w14:textId="77777777" w:rsidR="001D6F55" w:rsidRPr="00670E39" w:rsidRDefault="001D6F55" w:rsidP="00B01356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7D17921" w14:textId="77777777" w:rsidR="001D6F55" w:rsidRPr="00246477" w:rsidRDefault="001D6F55" w:rsidP="00862F52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A20A88C" w14:textId="77777777" w:rsidR="001D6F55" w:rsidRPr="00246477" w:rsidRDefault="001D6F55" w:rsidP="00862F52">
            <w:pPr>
              <w:tabs>
                <w:tab w:val="left" w:pos="5565"/>
              </w:tabs>
              <w:rPr>
                <w:rFonts w:eastAsia="MS Gothic"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1EF0097" w14:textId="77777777" w:rsidR="001D6F55" w:rsidRPr="00246477" w:rsidRDefault="001D6F55" w:rsidP="00862F52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58F672E7" w14:textId="77777777" w:rsidR="001D6F55" w:rsidRPr="00246477" w:rsidRDefault="001D6F55" w:rsidP="00862F52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C78E898" w14:textId="77777777" w:rsidR="001D6F55" w:rsidRDefault="001D6F55" w:rsidP="00862F52">
            <w:pPr>
              <w:tabs>
                <w:tab w:val="left" w:pos="5565"/>
              </w:tabs>
              <w:jc w:val="right"/>
              <w:rPr>
                <w:rFonts w:cstheme="minorHAnsi"/>
                <w:sz w:val="16"/>
                <w:szCs w:val="14"/>
              </w:rPr>
            </w:pPr>
          </w:p>
        </w:tc>
        <w:tc>
          <w:tcPr>
            <w:tcW w:w="1687" w:type="dxa"/>
            <w:shd w:val="clear" w:color="auto" w:fill="D9D9D9" w:themeFill="background1" w:themeFillShade="D9"/>
          </w:tcPr>
          <w:p w14:paraId="60234800" w14:textId="57DF77C6" w:rsidR="001D6F55" w:rsidRPr="00A81F12" w:rsidRDefault="000320FE" w:rsidP="00862F52">
            <w:pPr>
              <w:tabs>
                <w:tab w:val="left" w:pos="5565"/>
              </w:tabs>
              <w:jc w:val="right"/>
              <w:rPr>
                <w:rFonts w:cstheme="minorHAnsi"/>
                <w:sz w:val="16"/>
                <w:szCs w:val="14"/>
              </w:rPr>
            </w:pPr>
            <w:r>
              <w:rPr>
                <w:rFonts w:cstheme="minorHAnsi"/>
                <w:sz w:val="16"/>
                <w:szCs w:val="14"/>
              </w:rPr>
              <w:t>Enter the letter(s) that correspond to the method(s) used to mitigate the COI</w:t>
            </w:r>
          </w:p>
        </w:tc>
        <w:tc>
          <w:tcPr>
            <w:tcW w:w="1710" w:type="dxa"/>
            <w:shd w:val="clear" w:color="auto" w:fill="auto"/>
          </w:tcPr>
          <w:p w14:paraId="448E1BFD" w14:textId="77777777" w:rsidR="001D6F55" w:rsidRPr="00246477" w:rsidRDefault="001D6F55" w:rsidP="00862F52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</w:tr>
      <w:tr w:rsidR="00806423" w:rsidRPr="00595366" w14:paraId="64D02D35" w14:textId="77777777" w:rsidTr="007F2ECB">
        <w:trPr>
          <w:trHeight w:val="242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14:paraId="6ACEE1BC" w14:textId="77777777" w:rsidR="001D6F55" w:rsidRPr="00246477" w:rsidRDefault="001D6F55" w:rsidP="00862F52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DB6DCD7" w14:textId="77777777" w:rsidR="001D6F55" w:rsidRPr="00246477" w:rsidRDefault="001D6F55" w:rsidP="00862F52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B42DB2E" w14:textId="77777777" w:rsidR="001D6F55" w:rsidRPr="00246477" w:rsidRDefault="001D6F55" w:rsidP="00862F52">
            <w:pPr>
              <w:tabs>
                <w:tab w:val="left" w:pos="5565"/>
              </w:tabs>
              <w:rPr>
                <w:rFonts w:eastAsia="MS Gothic"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EDF3A98" w14:textId="77777777" w:rsidR="001D6F55" w:rsidRPr="00246477" w:rsidRDefault="001D6F55" w:rsidP="00862F52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74D7AC9C" w14:textId="77777777" w:rsidR="001D6F55" w:rsidRPr="00246477" w:rsidRDefault="001D6F55" w:rsidP="00862F52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6A3FB8E" w14:textId="77777777" w:rsidR="001D6F55" w:rsidRDefault="001D6F55" w:rsidP="00862F52">
            <w:pPr>
              <w:tabs>
                <w:tab w:val="left" w:pos="5565"/>
              </w:tabs>
              <w:jc w:val="right"/>
              <w:rPr>
                <w:rFonts w:cstheme="minorHAnsi"/>
                <w:sz w:val="16"/>
                <w:szCs w:val="14"/>
              </w:rPr>
            </w:pPr>
          </w:p>
        </w:tc>
        <w:tc>
          <w:tcPr>
            <w:tcW w:w="1687" w:type="dxa"/>
            <w:shd w:val="clear" w:color="auto" w:fill="D9D9D9" w:themeFill="background1" w:themeFillShade="D9"/>
          </w:tcPr>
          <w:p w14:paraId="29EBA40E" w14:textId="0DCF1E8A" w:rsidR="001D6F55" w:rsidRPr="00A81F12" w:rsidRDefault="000320FE" w:rsidP="00862F52">
            <w:pPr>
              <w:tabs>
                <w:tab w:val="left" w:pos="5565"/>
              </w:tabs>
              <w:jc w:val="right"/>
              <w:rPr>
                <w:rFonts w:cstheme="minorHAnsi"/>
                <w:sz w:val="16"/>
                <w:szCs w:val="14"/>
              </w:rPr>
            </w:pPr>
            <w:r>
              <w:rPr>
                <w:rFonts w:cstheme="minorHAnsi"/>
                <w:sz w:val="16"/>
                <w:szCs w:val="14"/>
              </w:rPr>
              <w:t>Enter the letter(s) that correspond to the method(s) used to mitigate the COI</w:t>
            </w:r>
          </w:p>
        </w:tc>
        <w:tc>
          <w:tcPr>
            <w:tcW w:w="1710" w:type="dxa"/>
            <w:shd w:val="clear" w:color="auto" w:fill="auto"/>
          </w:tcPr>
          <w:p w14:paraId="50018174" w14:textId="77777777" w:rsidR="001D6F55" w:rsidRPr="00246477" w:rsidRDefault="001D6F55" w:rsidP="00862F52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</w:tr>
    </w:tbl>
    <w:p w14:paraId="4E0D2AC1" w14:textId="77777777" w:rsidR="006E1B81" w:rsidRPr="00595366" w:rsidRDefault="006E1B81" w:rsidP="006E1B81">
      <w:pPr>
        <w:spacing w:after="0" w:line="240" w:lineRule="auto"/>
        <w:rPr>
          <w:rFonts w:cstheme="minorHAnsi"/>
          <w:b/>
          <w:sz w:val="2"/>
          <w:szCs w:val="12"/>
        </w:rPr>
      </w:pPr>
    </w:p>
    <w:p w14:paraId="6A2DFE22" w14:textId="77777777" w:rsidR="006E1B81" w:rsidRPr="00595366" w:rsidRDefault="006E1B81" w:rsidP="006E1B81">
      <w:pPr>
        <w:spacing w:after="0" w:line="240" w:lineRule="auto"/>
        <w:rPr>
          <w:rFonts w:cstheme="minorHAnsi"/>
          <w:b/>
          <w:sz w:val="6"/>
        </w:rPr>
      </w:pPr>
    </w:p>
    <w:p w14:paraId="017B5E42" w14:textId="77777777" w:rsidR="006E1B81" w:rsidRPr="00595366" w:rsidRDefault="006E1B81" w:rsidP="006E1B81">
      <w:pPr>
        <w:tabs>
          <w:tab w:val="left" w:pos="4543"/>
        </w:tabs>
        <w:spacing w:after="0" w:line="240" w:lineRule="auto"/>
        <w:ind w:right="72"/>
        <w:jc w:val="center"/>
        <w:rPr>
          <w:rFonts w:cstheme="minorHAnsi"/>
          <w:i/>
          <w:color w:val="C00000"/>
          <w:sz w:val="6"/>
          <w:szCs w:val="6"/>
          <w:u w:val="single"/>
        </w:rPr>
      </w:pPr>
    </w:p>
    <w:p w14:paraId="74DBBFC6" w14:textId="5DD359AA" w:rsidR="006E1B81" w:rsidRDefault="006E1B81" w:rsidP="006E1B81">
      <w:pPr>
        <w:spacing w:after="0" w:line="240" w:lineRule="auto"/>
        <w:jc w:val="both"/>
        <w:rPr>
          <w:rFonts w:cstheme="minorHAnsi"/>
          <w:b/>
          <w:smallCaps/>
        </w:rPr>
      </w:pPr>
      <w:r w:rsidRPr="006613F7">
        <w:rPr>
          <w:rFonts w:cstheme="minorHAnsi"/>
          <w:b/>
          <w:smallCaps/>
        </w:rPr>
        <w:t xml:space="preserve">I certify that all conflicts of interests have been </w:t>
      </w:r>
      <w:r w:rsidR="000A1455">
        <w:rPr>
          <w:rFonts w:cstheme="minorHAnsi"/>
          <w:b/>
          <w:smallCaps/>
        </w:rPr>
        <w:t>mitigated</w:t>
      </w:r>
      <w:r w:rsidRPr="006613F7">
        <w:rPr>
          <w:rFonts w:cstheme="minorHAnsi"/>
          <w:b/>
          <w:smallCaps/>
        </w:rPr>
        <w:t>.</w:t>
      </w:r>
    </w:p>
    <w:p w14:paraId="2D58F8CE" w14:textId="77777777" w:rsidR="006E1B81" w:rsidRPr="00520080" w:rsidRDefault="006E1B81" w:rsidP="006E1B81">
      <w:pPr>
        <w:spacing w:after="0" w:line="240" w:lineRule="auto"/>
        <w:jc w:val="both"/>
        <w:rPr>
          <w:rFonts w:cstheme="minorHAnsi"/>
          <w:b/>
          <w:smallCaps/>
          <w:sz w:val="12"/>
        </w:rPr>
      </w:pP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4770"/>
        <w:gridCol w:w="4770"/>
        <w:gridCol w:w="2340"/>
        <w:gridCol w:w="2520"/>
      </w:tblGrid>
      <w:tr w:rsidR="006E1B81" w14:paraId="6760738E" w14:textId="77777777" w:rsidTr="0066769E">
        <w:tc>
          <w:tcPr>
            <w:tcW w:w="47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94DCF2D" w14:textId="77777777" w:rsidR="006E1B81" w:rsidRDefault="006E1B81" w:rsidP="0066769E">
            <w:pPr>
              <w:jc w:val="right"/>
              <w:rPr>
                <w:rFonts w:cstheme="minorHAnsi"/>
                <w:b/>
                <w:smallCaps/>
              </w:rPr>
            </w:pPr>
            <w:r w:rsidRPr="00520080">
              <w:rPr>
                <w:color w:val="C00000"/>
                <w:sz w:val="20"/>
                <w:szCs w:val="20"/>
              </w:rPr>
              <w:t xml:space="preserve">Enter full name and credentials as </w:t>
            </w:r>
            <w:r w:rsidR="00862F52" w:rsidRPr="0059714C">
              <w:rPr>
                <w:color w:val="C00000"/>
                <w:sz w:val="20"/>
                <w:szCs w:val="20"/>
                <w:u w:val="single"/>
              </w:rPr>
              <w:t>Planning</w:t>
            </w:r>
            <w:r w:rsidR="00862F52">
              <w:rPr>
                <w:color w:val="C00000"/>
                <w:sz w:val="20"/>
                <w:szCs w:val="20"/>
              </w:rPr>
              <w:t xml:space="preserve"> S</w:t>
            </w:r>
            <w:r w:rsidRPr="00520080">
              <w:rPr>
                <w:color w:val="C00000"/>
                <w:sz w:val="20"/>
                <w:szCs w:val="20"/>
              </w:rPr>
              <w:t>ignature</w:t>
            </w:r>
            <w:r>
              <w:rPr>
                <w:color w:val="C00000"/>
                <w:sz w:val="20"/>
                <w:szCs w:val="20"/>
              </w:rPr>
              <w:t>: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911D11B" w14:textId="77777777" w:rsidR="006E1B81" w:rsidRDefault="006E1B81" w:rsidP="0066769E">
            <w:pPr>
              <w:rPr>
                <w:rFonts w:cstheme="minorHAnsi"/>
                <w:b/>
                <w:smallCap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8FD7E4" w14:textId="77777777" w:rsidR="006E1B81" w:rsidRDefault="006E1B81" w:rsidP="0066769E">
            <w:pPr>
              <w:jc w:val="right"/>
              <w:rPr>
                <w:rFonts w:cstheme="minorHAnsi"/>
                <w:b/>
                <w:smallCaps/>
              </w:rPr>
            </w:pPr>
            <w:r>
              <w:rPr>
                <w:color w:val="C00000"/>
                <w:sz w:val="20"/>
                <w:szCs w:val="20"/>
              </w:rPr>
              <w:t>Enter Today’s Date: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85A32EC" w14:textId="77777777" w:rsidR="006E1B81" w:rsidRDefault="006E1B81" w:rsidP="0066769E">
            <w:pPr>
              <w:rPr>
                <w:rFonts w:cstheme="minorHAnsi"/>
                <w:b/>
                <w:smallCaps/>
              </w:rPr>
            </w:pPr>
          </w:p>
        </w:tc>
      </w:tr>
      <w:tr w:rsidR="00862F52" w14:paraId="4C4D6188" w14:textId="77777777" w:rsidTr="00391D9A">
        <w:tc>
          <w:tcPr>
            <w:tcW w:w="47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3DF708" w14:textId="77777777" w:rsidR="00862F52" w:rsidRDefault="00862F52" w:rsidP="00391D9A">
            <w:pPr>
              <w:jc w:val="right"/>
              <w:rPr>
                <w:rFonts w:cstheme="minorHAnsi"/>
                <w:b/>
                <w:smallCaps/>
              </w:rPr>
            </w:pPr>
            <w:r w:rsidRPr="00520080">
              <w:rPr>
                <w:color w:val="C00000"/>
                <w:sz w:val="20"/>
                <w:szCs w:val="20"/>
              </w:rPr>
              <w:t xml:space="preserve">Enter full name and credentials as </w:t>
            </w:r>
            <w:r w:rsidRPr="0059714C">
              <w:rPr>
                <w:color w:val="C00000"/>
                <w:sz w:val="20"/>
                <w:szCs w:val="20"/>
                <w:u w:val="single"/>
              </w:rPr>
              <w:t xml:space="preserve">Content </w:t>
            </w:r>
            <w:r>
              <w:rPr>
                <w:color w:val="C00000"/>
                <w:sz w:val="20"/>
                <w:szCs w:val="20"/>
              </w:rPr>
              <w:t>S</w:t>
            </w:r>
            <w:r w:rsidRPr="00520080">
              <w:rPr>
                <w:color w:val="C00000"/>
                <w:sz w:val="20"/>
                <w:szCs w:val="20"/>
              </w:rPr>
              <w:t>ignature</w:t>
            </w:r>
            <w:r>
              <w:rPr>
                <w:color w:val="C00000"/>
                <w:sz w:val="20"/>
                <w:szCs w:val="20"/>
              </w:rPr>
              <w:t>: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63AF60D" w14:textId="77777777" w:rsidR="00862F52" w:rsidRDefault="00862F52" w:rsidP="00391D9A">
            <w:pPr>
              <w:rPr>
                <w:rFonts w:cstheme="minorHAnsi"/>
                <w:b/>
                <w:smallCap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FE2C37" w14:textId="77777777" w:rsidR="00862F52" w:rsidRDefault="00862F52" w:rsidP="00391D9A">
            <w:pPr>
              <w:jc w:val="right"/>
              <w:rPr>
                <w:rFonts w:cstheme="minorHAnsi"/>
                <w:b/>
                <w:smallCaps/>
              </w:rPr>
            </w:pPr>
            <w:r>
              <w:rPr>
                <w:color w:val="C00000"/>
                <w:sz w:val="20"/>
                <w:szCs w:val="20"/>
              </w:rPr>
              <w:t>Enter Today’s Date: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7F2E524" w14:textId="77777777" w:rsidR="00862F52" w:rsidRDefault="00862F52" w:rsidP="00391D9A">
            <w:pPr>
              <w:rPr>
                <w:rFonts w:cstheme="minorHAnsi"/>
                <w:b/>
                <w:smallCaps/>
              </w:rPr>
            </w:pPr>
          </w:p>
        </w:tc>
      </w:tr>
    </w:tbl>
    <w:p w14:paraId="4FA374DF" w14:textId="77777777" w:rsidR="00862F52" w:rsidRPr="006613F7" w:rsidRDefault="00862F52" w:rsidP="00862F52">
      <w:pPr>
        <w:tabs>
          <w:tab w:val="left" w:pos="4543"/>
        </w:tabs>
        <w:spacing w:after="0" w:line="240" w:lineRule="auto"/>
        <w:ind w:right="72"/>
        <w:rPr>
          <w:rFonts w:cstheme="minorHAnsi"/>
          <w:color w:val="C00000"/>
          <w:u w:val="single"/>
        </w:rPr>
      </w:pPr>
    </w:p>
    <w:p w14:paraId="1C94DC43" w14:textId="1023BE2E" w:rsidR="00F367D2" w:rsidRPr="00C138CE" w:rsidRDefault="006E1B81" w:rsidP="00C138CE">
      <w:pPr>
        <w:tabs>
          <w:tab w:val="left" w:pos="4543"/>
        </w:tabs>
        <w:spacing w:after="0" w:line="240" w:lineRule="auto"/>
        <w:ind w:right="72"/>
        <w:rPr>
          <w:rFonts w:cstheme="minorHAnsi"/>
          <w:b/>
          <w:sz w:val="18"/>
        </w:rPr>
      </w:pPr>
      <w:r w:rsidRPr="00433255">
        <w:rPr>
          <w:rFonts w:cstheme="minorHAnsi"/>
          <w:b/>
          <w:i/>
          <w:sz w:val="20"/>
          <w:u w:val="single"/>
        </w:rPr>
        <w:t>Actions</w:t>
      </w:r>
      <w:r w:rsidRPr="00433255">
        <w:rPr>
          <w:rFonts w:cstheme="minorHAnsi"/>
          <w:b/>
          <w:i/>
          <w:sz w:val="20"/>
        </w:rPr>
        <w:t xml:space="preserve"> to be taken for final </w:t>
      </w:r>
      <w:r w:rsidR="000A1455">
        <w:rPr>
          <w:rFonts w:cstheme="minorHAnsi"/>
          <w:b/>
          <w:i/>
          <w:sz w:val="20"/>
        </w:rPr>
        <w:t>mitigatio</w:t>
      </w:r>
      <w:r w:rsidRPr="00433255">
        <w:rPr>
          <w:rFonts w:cstheme="minorHAnsi"/>
          <w:b/>
          <w:i/>
          <w:sz w:val="20"/>
        </w:rPr>
        <w:t>n of conflicts of interest (COIs) will be approved and directed by the Program Chair, the Planning Committee, or the ACAAI Education Council, as appropriate.</w:t>
      </w:r>
    </w:p>
    <w:sectPr w:rsidR="00F367D2" w:rsidRPr="00C138CE" w:rsidSect="007F2ECB">
      <w:pgSz w:w="15840" w:h="12240" w:orient="landscape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7E1BA" w14:textId="77777777" w:rsidR="0037331F" w:rsidRDefault="0037331F" w:rsidP="00375935">
      <w:pPr>
        <w:spacing w:after="0" w:line="240" w:lineRule="auto"/>
      </w:pPr>
      <w:r>
        <w:separator/>
      </w:r>
    </w:p>
  </w:endnote>
  <w:endnote w:type="continuationSeparator" w:id="0">
    <w:p w14:paraId="702734EC" w14:textId="77777777" w:rsidR="0037331F" w:rsidRDefault="0037331F" w:rsidP="0037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6C2CF" w14:textId="77777777" w:rsidR="0037331F" w:rsidRDefault="0037331F" w:rsidP="00375935">
      <w:pPr>
        <w:spacing w:after="0" w:line="240" w:lineRule="auto"/>
      </w:pPr>
      <w:r>
        <w:separator/>
      </w:r>
    </w:p>
  </w:footnote>
  <w:footnote w:type="continuationSeparator" w:id="0">
    <w:p w14:paraId="553B8860" w14:textId="77777777" w:rsidR="0037331F" w:rsidRDefault="0037331F" w:rsidP="00375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81"/>
    <w:rsid w:val="00023489"/>
    <w:rsid w:val="000320FE"/>
    <w:rsid w:val="00076BD5"/>
    <w:rsid w:val="000A1455"/>
    <w:rsid w:val="0011162F"/>
    <w:rsid w:val="00172B44"/>
    <w:rsid w:val="001825A4"/>
    <w:rsid w:val="001D6F55"/>
    <w:rsid w:val="002025AE"/>
    <w:rsid w:val="00246477"/>
    <w:rsid w:val="002509C0"/>
    <w:rsid w:val="002717F6"/>
    <w:rsid w:val="0027217E"/>
    <w:rsid w:val="00304187"/>
    <w:rsid w:val="003158BE"/>
    <w:rsid w:val="0037331F"/>
    <w:rsid w:val="00375935"/>
    <w:rsid w:val="003A6E1A"/>
    <w:rsid w:val="003B2F3D"/>
    <w:rsid w:val="00412F73"/>
    <w:rsid w:val="0041767E"/>
    <w:rsid w:val="00423C4B"/>
    <w:rsid w:val="00433255"/>
    <w:rsid w:val="004572FF"/>
    <w:rsid w:val="00462F86"/>
    <w:rsid w:val="004725E3"/>
    <w:rsid w:val="004A4BB7"/>
    <w:rsid w:val="005538CC"/>
    <w:rsid w:val="00563F7D"/>
    <w:rsid w:val="0059714C"/>
    <w:rsid w:val="005B2BAD"/>
    <w:rsid w:val="006574DC"/>
    <w:rsid w:val="0066769E"/>
    <w:rsid w:val="00670E39"/>
    <w:rsid w:val="00677444"/>
    <w:rsid w:val="0069734E"/>
    <w:rsid w:val="006E1B81"/>
    <w:rsid w:val="00731CD4"/>
    <w:rsid w:val="00753265"/>
    <w:rsid w:val="007F2ECB"/>
    <w:rsid w:val="00806423"/>
    <w:rsid w:val="00806870"/>
    <w:rsid w:val="0081301D"/>
    <w:rsid w:val="00847F00"/>
    <w:rsid w:val="00862F52"/>
    <w:rsid w:val="008A3754"/>
    <w:rsid w:val="008C10F1"/>
    <w:rsid w:val="008E5A5C"/>
    <w:rsid w:val="008E65D4"/>
    <w:rsid w:val="008F7A45"/>
    <w:rsid w:val="00956479"/>
    <w:rsid w:val="0096386F"/>
    <w:rsid w:val="009C22FE"/>
    <w:rsid w:val="00A6301B"/>
    <w:rsid w:val="00AA0CF0"/>
    <w:rsid w:val="00AF36BE"/>
    <w:rsid w:val="00B01356"/>
    <w:rsid w:val="00B06099"/>
    <w:rsid w:val="00B32C70"/>
    <w:rsid w:val="00C138CE"/>
    <w:rsid w:val="00C614D0"/>
    <w:rsid w:val="00C77744"/>
    <w:rsid w:val="00CA3F02"/>
    <w:rsid w:val="00CE6715"/>
    <w:rsid w:val="00D44825"/>
    <w:rsid w:val="00D52F3B"/>
    <w:rsid w:val="00DB47E5"/>
    <w:rsid w:val="00DB5DA9"/>
    <w:rsid w:val="00E45762"/>
    <w:rsid w:val="00E66C60"/>
    <w:rsid w:val="00EF3288"/>
    <w:rsid w:val="00F03B7B"/>
    <w:rsid w:val="00F253D9"/>
    <w:rsid w:val="00F367D2"/>
    <w:rsid w:val="00F80A87"/>
    <w:rsid w:val="00FE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F662E"/>
  <w15:chartTrackingRefBased/>
  <w15:docId w15:val="{A84309FE-EB04-418A-B543-A90F0CA0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6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5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935"/>
  </w:style>
  <w:style w:type="paragraph" w:styleId="Footer">
    <w:name w:val="footer"/>
    <w:basedOn w:val="Normal"/>
    <w:link w:val="FooterChar"/>
    <w:uiPriority w:val="99"/>
    <w:unhideWhenUsed/>
    <w:rsid w:val="00375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310FA-73C4-4CFA-A522-A8F4E471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1764</Characters>
  <Application>Microsoft Office Word</Application>
  <DocSecurity>0</DocSecurity>
  <Lines>60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Cwik</dc:creator>
  <cp:keywords/>
  <dc:description/>
  <cp:lastModifiedBy>TJ Moore</cp:lastModifiedBy>
  <cp:revision>2</cp:revision>
  <cp:lastPrinted>2017-06-15T20:23:00Z</cp:lastPrinted>
  <dcterms:created xsi:type="dcterms:W3CDTF">2021-04-07T18:00:00Z</dcterms:created>
  <dcterms:modified xsi:type="dcterms:W3CDTF">2021-04-07T18:00:00Z</dcterms:modified>
</cp:coreProperties>
</file>